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80B" w:rsidRPr="001E380B" w:rsidRDefault="001E380B" w:rsidP="006A760C">
      <w:pPr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Прогноз социально-экономического развития</w:t>
      </w:r>
    </w:p>
    <w:p w:rsidR="001E380B" w:rsidRPr="001E380B" w:rsidRDefault="00556807" w:rsidP="006A760C">
      <w:pPr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Октябрьского</w:t>
      </w:r>
      <w:r w:rsidR="008E3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сельсовета</w:t>
      </w:r>
      <w:r w:rsidR="001E380B"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</w:t>
      </w:r>
      <w:r w:rsidR="008E3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плановый период 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-201</w:t>
      </w:r>
      <w:r w:rsidR="00772C6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</w:t>
      </w:r>
      <w:r w:rsidR="001E380B" w:rsidRPr="001E380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6A76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</w:t>
      </w:r>
    </w:p>
    <w:p w:rsidR="001E380B" w:rsidRPr="001E380B" w:rsidRDefault="001E380B" w:rsidP="006A760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8E3A25" w:rsidRPr="006A760C" w:rsidRDefault="008E3A25" w:rsidP="006A760C">
      <w:pPr>
        <w:overflowPunct w:val="0"/>
        <w:autoSpaceDE w:val="0"/>
        <w:autoSpaceDN w:val="0"/>
        <w:adjustRightInd w:val="0"/>
        <w:spacing w:after="0" w:line="32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Прогноз социально-экономического развития муниципального образования на 201</w:t>
      </w:r>
      <w:r w:rsidR="00772C6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201</w:t>
      </w:r>
      <w:r w:rsidR="00772C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772C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760C" w:rsidRPr="006A7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предусматривает осуществление комплекса мероприятий.</w:t>
      </w:r>
    </w:p>
    <w:p w:rsid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462B" w:rsidRDefault="008C462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уровня удовлетворения социальных и духовных потребностей населения и их развитие</w:t>
      </w:r>
    </w:p>
    <w:p w:rsidR="008C462B" w:rsidRPr="00953E8F" w:rsidRDefault="008C462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8C462B" w:rsidRDefault="008C462B" w:rsidP="00953E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953E8F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1.Сохранение и эффективное использования культурного наследия</w:t>
      </w:r>
    </w:p>
    <w:p w:rsidR="00953E8F" w:rsidRPr="00953E8F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8C462B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8C462B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целях сохранения и эффективного использования культурного наследия запланированы следующие мероприятия: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мероприятия по  созданию условий для развития местного традиционного художественного творчества;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вечера отдыха (для категорий всех возрастов)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8C462B" w:rsidRDefault="008C462B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- организация 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работы с детьми и молодежью (кружки).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953E8F" w:rsidRDefault="00953E8F" w:rsidP="008C4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B2B" w:rsidRDefault="00556807" w:rsidP="00556807">
      <w:pPr>
        <w:keepNext/>
        <w:spacing w:after="0" w:line="240" w:lineRule="auto"/>
        <w:ind w:left="1080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E47E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Развитие физической культуры и спорта </w:t>
      </w:r>
    </w:p>
    <w:p w:rsidR="00E47EBA" w:rsidRDefault="00E47EBA" w:rsidP="001E380B">
      <w:pPr>
        <w:keepNext/>
        <w:spacing w:after="0" w:line="240" w:lineRule="auto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47EBA" w:rsidRDefault="00571D01" w:rsidP="00772C6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953E8F" w:rsidRP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>массово-спортивн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ых</w:t>
      </w:r>
      <w:r w:rsidR="00953E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мероприятий по различным видам спорта. Обеспечивать выезд подростковых  команд для участия в спортивных мероприятиях, приобретение качественного спортивного инвентаря для спортзалов. </w:t>
      </w:r>
    </w:p>
    <w:p w:rsidR="00571D01" w:rsidRPr="00953E8F" w:rsidRDefault="00571D01" w:rsidP="00E47EB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Одной из главных задач является организация здорового, творческого досуга детей и подростков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поселка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 </w:t>
      </w:r>
    </w:p>
    <w:p w:rsidR="00571D01" w:rsidRDefault="00571D01" w:rsidP="001E380B">
      <w:pPr>
        <w:keepNext/>
        <w:spacing w:after="0" w:line="240" w:lineRule="auto"/>
        <w:ind w:left="108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1E380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663B" w:rsidRDefault="0064663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доступности населению качественных и безопасных потребительских товаров и услуг</w:t>
      </w:r>
    </w:p>
    <w:p w:rsidR="001E380B" w:rsidRPr="001E380B" w:rsidRDefault="0064663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(т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ранспорт и связь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)</w:t>
      </w:r>
    </w:p>
    <w:p w:rsidR="001E380B" w:rsidRPr="00032B2B" w:rsidRDefault="001E380B" w:rsidP="00032B2B">
      <w:pPr>
        <w:pStyle w:val="a3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Протяженность 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внутрипоселковых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дорог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муниципальном образовании </w:t>
      </w:r>
      <w:r w:rsidR="006A760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поселка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Октябрьский</w:t>
      </w:r>
      <w:proofErr w:type="gramEnd"/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 </w:t>
      </w:r>
      <w:r w:rsidR="006A760C">
        <w:rPr>
          <w:rFonts w:ascii="Times New Roman" w:eastAsia="Times New Roman" w:hAnsi="Times New Roman" w:cs="Times New Roman"/>
          <w:sz w:val="28"/>
          <w:szCs w:val="20"/>
          <w:lang w:eastAsia="ru-RU"/>
        </w:rPr>
        <w:t>23,14тыс.</w:t>
      </w:r>
      <w:r w:rsidR="008E3A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километр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C37E8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На территории 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Октябрьского</w:t>
      </w:r>
      <w:r w:rsidR="008E3A2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 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предоставляются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услуги</w:t>
      </w:r>
      <w:r w:rsidR="000C37E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Богучанским АТП: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перевоз пассажиров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с. Богучаны районный центр;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перевоз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пассажиров до г. Красноярск;</w:t>
      </w:r>
    </w:p>
    <w:p w:rsidR="000C37E8" w:rsidRDefault="000C37E8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перевоз пассажиров до с. Осиновый Мы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с-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Такучет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E380B" w:rsidRPr="001E380B" w:rsidRDefault="001E380B" w:rsidP="00DC0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</w:p>
    <w:p w:rsidR="0064663B" w:rsidRDefault="001E380B" w:rsidP="00DC0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На территории 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поселения так же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действу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т  организаци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, оказывающие платные услуги населению</w:t>
      </w:r>
      <w:r w:rsidR="0064663B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бытовые услуги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услуги связи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коммунальные услуги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медицинские </w:t>
      </w:r>
    </w:p>
    <w:p w:rsidR="0064663B" w:rsidRP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ветеринарные</w:t>
      </w:r>
    </w:p>
    <w:p w:rsidR="001E380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системы  образования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учреждений культуры</w:t>
      </w:r>
    </w:p>
    <w:p w:rsidR="0064663B" w:rsidRDefault="0064663B" w:rsidP="006466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услуги физической культуры и спорта</w:t>
      </w:r>
    </w:p>
    <w:p w:rsidR="001E380B" w:rsidRPr="001E380B" w:rsidRDefault="001E380B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56BF0" w:rsidRDefault="00D56BF0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эффективности деятельности социальной сферы</w:t>
      </w:r>
    </w:p>
    <w:p w:rsidR="00D56BF0" w:rsidRDefault="00D56BF0" w:rsidP="001E380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032B2B" w:rsidRDefault="00D56BF0" w:rsidP="00032B2B">
      <w:pPr>
        <w:pStyle w:val="a3"/>
        <w:keepNext/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2B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Обеспечение населения качественными услугами ЖКХ:</w:t>
      </w:r>
    </w:p>
    <w:p w:rsidR="001E380B" w:rsidRPr="00032B2B" w:rsidRDefault="001E380B" w:rsidP="00032B2B">
      <w:pPr>
        <w:tabs>
          <w:tab w:val="left" w:pos="56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Default="00D56BF0" w:rsidP="001E3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выделение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субсидии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семей 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оплату   коммунальных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услуг;</w:t>
      </w:r>
    </w:p>
    <w:p w:rsidR="00D56BF0" w:rsidRDefault="00D56BF0" w:rsidP="001E38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строительства водопроводных сетей круглогодичного пользования;</w:t>
      </w:r>
    </w:p>
    <w:p w:rsidR="00E96547" w:rsidRDefault="00D56BF0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капитальный ремонт объектов </w:t>
      </w:r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систем тепл</w:t>
      </w:r>
      <w:proofErr w:type="gramStart"/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о-</w:t>
      </w:r>
      <w:proofErr w:type="gramEnd"/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>, электро-, водоснабжения;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замена водопроводных сетей;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текущий ремонт муниципального жилищного фонда.</w:t>
      </w:r>
    </w:p>
    <w:p w:rsidR="00DC0177" w:rsidRDefault="00DC017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96547" w:rsidRDefault="00DC017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находятся 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котельные, которые обеспечивают теплом и горячим водоснабжением</w:t>
      </w:r>
      <w:r w:rsidR="0046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жилые дома,</w:t>
      </w:r>
      <w:r w:rsidRPr="001E3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предприятия</w:t>
      </w:r>
      <w:r w:rsidR="00463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547" w:rsidRDefault="00E96547" w:rsidP="00E96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2B2B" w:rsidRDefault="00032B2B" w:rsidP="00032B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32B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Повышение уровня здоровья и безопасности условий жизни населения</w:t>
      </w:r>
    </w:p>
    <w:p w:rsidR="00032B2B" w:rsidRPr="00032B2B" w:rsidRDefault="00032B2B" w:rsidP="00032B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032B2B" w:rsidP="001E3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Экологическая ситуация</w:t>
      </w:r>
    </w:p>
    <w:p w:rsidR="001E380B" w:rsidRP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380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Экологическая обстановка влияет на уровень здоровья населения, проживающего на территории</w:t>
      </w:r>
      <w:r w:rsidR="00E9654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поселения</w:t>
      </w:r>
      <w:r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E380B" w:rsidRPr="001E380B" w:rsidRDefault="001E380B" w:rsidP="001E380B">
      <w:pPr>
        <w:tabs>
          <w:tab w:val="left" w:pos="54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E380B" w:rsidRPr="001E380B" w:rsidRDefault="001E380B" w:rsidP="001E3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B2B" w:rsidRDefault="00032B2B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1E380B" w:rsidRPr="001E3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на территории  </w:t>
      </w:r>
      <w:r w:rsidR="0046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E380B" w:rsidRDefault="004631F7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«Октябрьский хуторок» на 2014-2017 года</w:t>
      </w:r>
    </w:p>
    <w:p w:rsidR="001C6E74" w:rsidRDefault="001C6E74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6E74" w:rsidRDefault="001C6E74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87DB8" w:rsidRPr="009548A2" w:rsidRDefault="00387DB8" w:rsidP="009548A2">
      <w:pPr>
        <w:pStyle w:val="a3"/>
        <w:numPr>
          <w:ilvl w:val="0"/>
          <w:numId w:val="10"/>
        </w:numPr>
        <w:spacing w:after="0" w:line="240" w:lineRule="auto"/>
        <w:ind w:left="0"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«Мероприятия по профилактике терроризма и экстремизма на территории О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ктябрьского</w:t>
      </w:r>
      <w:r w:rsidRP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</w:p>
    <w:p w:rsidR="00387DB8" w:rsidRPr="00114471" w:rsidRDefault="00387DB8" w:rsidP="00387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программы: </w:t>
      </w:r>
    </w:p>
    <w:p w:rsidR="00387DB8" w:rsidRPr="00114471" w:rsidRDefault="00387DB8" w:rsidP="00954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противодействие терроризму и экстремизму и защита жизни граждан, проживающих на территории муниципального образования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от террористических и экстремистских актов;</w:t>
      </w:r>
    </w:p>
    <w:p w:rsidR="00387DB8" w:rsidRPr="00114471" w:rsidRDefault="00387DB8" w:rsidP="009548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47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нижение размеров ущерба и потерь от чрезвычайных ситуаций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иквидация чрезвычайных ситуаций.</w:t>
      </w:r>
    </w:p>
    <w:p w:rsidR="00387DB8" w:rsidRPr="00BE0B0A" w:rsidRDefault="00387DB8" w:rsidP="00387D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BE0B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целевого использования материальных и финансовых средств, направленных на предупреждение и ликвидацию чрезвычайных ситуаций.</w:t>
      </w:r>
    </w:p>
    <w:p w:rsidR="00387DB8" w:rsidRDefault="00387DB8" w:rsidP="00387DB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87DB8" w:rsidRDefault="00387DB8" w:rsidP="00463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3A3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3A3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«Энергосбережение и повышение энергетической эффективности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</w:p>
    <w:p w:rsidR="00BE0B0A" w:rsidRDefault="00BE0B0A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программы:</w:t>
      </w:r>
    </w:p>
    <w:p w:rsidR="00BE0B0A" w:rsidRPr="00BE0B0A" w:rsidRDefault="00BE0B0A" w:rsidP="00BE0B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B0A">
        <w:rPr>
          <w:rFonts w:ascii="Times New Roman" w:hAnsi="Times New Roman" w:cs="Times New Roman"/>
          <w:sz w:val="28"/>
          <w:szCs w:val="28"/>
        </w:rPr>
        <w:t>-снижение оплаты за энергоресурсы</w:t>
      </w:r>
    </w:p>
    <w:p w:rsidR="00BE0B0A" w:rsidRPr="00BE0B0A" w:rsidRDefault="00BE0B0A" w:rsidP="00BE0B0A">
      <w:pPr>
        <w:jc w:val="both"/>
        <w:rPr>
          <w:rFonts w:ascii="Times New Roman" w:hAnsi="Times New Roman" w:cs="Times New Roman"/>
          <w:sz w:val="28"/>
          <w:szCs w:val="28"/>
        </w:rPr>
      </w:pPr>
      <w:r w:rsidRPr="00BE0B0A">
        <w:rPr>
          <w:rFonts w:ascii="Times New Roman" w:hAnsi="Times New Roman" w:cs="Times New Roman"/>
          <w:sz w:val="28"/>
          <w:szCs w:val="28"/>
        </w:rPr>
        <w:t>-определение потенциала энергоснабжения</w:t>
      </w:r>
    </w:p>
    <w:p w:rsidR="001C6E74" w:rsidRDefault="00D203A3" w:rsidP="00D2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4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безопасности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объектах </w:t>
      </w:r>
      <w:r w:rsidR="001C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556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="001C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</w:t>
      </w:r>
    </w:p>
    <w:p w:rsidR="008C68F8" w:rsidRDefault="008C68F8" w:rsidP="00032B2B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программы:</w:t>
      </w:r>
    </w:p>
    <w:p w:rsidR="008C68F8" w:rsidRPr="008C68F8" w:rsidRDefault="008C68F8" w:rsidP="00032B2B">
      <w:pPr>
        <w:spacing w:after="0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беспечение </w:t>
      </w:r>
      <w:hyperlink r:id="rId7" w:anchor="YANDEX_41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готовности органов управления, сил и средств к </w:t>
      </w:r>
      <w:proofErr w:type="gramStart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экстренному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реагированию и оперативным действиям по предупреждению и спасению </w:t>
      </w:r>
      <w:bookmarkStart w:id="0" w:name="YANDEX_41"/>
      <w:bookmarkEnd w:id="0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"YANDEX_40"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людей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8" w:anchor="YANDEX_42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1" w:name="YANDEX_42"/>
      <w:bookmarkEnd w:id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"YANDEX_41"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 </w:t>
      </w:r>
      <w:hyperlink r:id="rId9" w:anchor="YANDEX_43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2" w:name="YANDEX_43"/>
      <w:bookmarkEnd w:id="2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"YANDEX_42"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0" w:anchor="YANDEX_44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3" w:name="YANDEX_44"/>
      <w:bookmarkEnd w:id="3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"YANDEX_43"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</w:t>
      </w:r>
      <w:hyperlink r:id="rId11" w:anchor="YANDEX_45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</w:t>
      </w:r>
    </w:p>
    <w:p w:rsidR="008C68F8" w:rsidRPr="008C68F8" w:rsidRDefault="008C68F8" w:rsidP="00032B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рганизация купального сезона и досуга </w:t>
      </w:r>
      <w:bookmarkStart w:id="4" w:name="YANDEX_45"/>
      <w:bookmarkEnd w:id="4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"YANDEX_44"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12" w:anchor="YANDEX_46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5" w:name="YANDEX_46"/>
      <w:bookmarkEnd w:id="5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"YANDEX_45"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3" w:anchor="YANDEX_47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6" w:name="YANDEX_47"/>
      <w:bookmarkEnd w:id="6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"YANDEX_46"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объектах; </w:t>
      </w:r>
      <w:hyperlink r:id="rId14" w:anchor="YANDEX_48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8C68F8" w:rsidRPr="008C68F8" w:rsidRDefault="008C68F8" w:rsidP="00032B2B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существление постоянного контроля качества воды </w:t>
      </w:r>
      <w:bookmarkStart w:id="7" w:name="YANDEX_48"/>
      <w:bookmarkEnd w:id="7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"YANDEX_47"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на</w:t>
      </w:r>
      <w:proofErr w:type="gramEnd"/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</w:t>
      </w:r>
      <w:hyperlink r:id="rId15" w:anchor="YANDEX_49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8" w:name="YANDEX_49"/>
      <w:bookmarkEnd w:id="8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"YANDEX_48"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водных </w:t>
      </w:r>
      <w:hyperlink r:id="rId16" w:anchor="YANDEX_50" w:history="1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bookmarkStart w:id="9" w:name="YANDEX_50"/>
      <w:bookmarkEnd w:id="9"/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begin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instrText xml:space="preserve"> HYPERLINK 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\l "YANDEX_49" </w:instrTex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fldChar w:fldCharType="end"/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4"/>
          <w:lang w:eastAsia="ru-RU"/>
        </w:rPr>
        <w:t> объектах;</w:t>
      </w:r>
    </w:p>
    <w:p w:rsidR="00D203A3" w:rsidRDefault="008C68F8" w:rsidP="008C68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- п</w:t>
      </w:r>
      <w:r w:rsidRPr="008C68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редупреждение инфекционных заболеваний вызванных загрязнением воды по микробиологическому и химическому составу.</w:t>
      </w:r>
    </w:p>
    <w:p w:rsidR="001E380B" w:rsidRPr="0015364E" w:rsidRDefault="007C1F64" w:rsidP="00556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571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1E380B" w:rsidRPr="001E380B" w:rsidRDefault="001E380B" w:rsidP="00032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E380B" w:rsidRPr="001E380B" w:rsidRDefault="001E380B" w:rsidP="001E38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E380B" w:rsidRPr="001E380B" w:rsidRDefault="009548A2" w:rsidP="001E38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56807">
        <w:rPr>
          <w:rFonts w:ascii="Times New Roman" w:eastAsia="Times New Roman" w:hAnsi="Times New Roman" w:cs="Times New Roman"/>
          <w:sz w:val="28"/>
          <w:szCs w:val="20"/>
          <w:lang w:eastAsia="ru-RU"/>
        </w:rPr>
        <w:t>Октябрьского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сельсовета</w:t>
      </w:r>
      <w:r w:rsidR="001E380B" w:rsidRPr="001E38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</w:t>
      </w:r>
      <w:r w:rsidR="00032B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Н.Ю. Розбицкая</w:t>
      </w:r>
    </w:p>
    <w:p w:rsidR="00CB0130" w:rsidRDefault="00CB0130">
      <w:bookmarkStart w:id="10" w:name="_GoBack"/>
      <w:bookmarkEnd w:id="10"/>
    </w:p>
    <w:sectPr w:rsidR="00CB0130" w:rsidSect="00865146">
      <w:pgSz w:w="11906" w:h="16838"/>
      <w:pgMar w:top="851" w:right="849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E315C"/>
    <w:multiLevelType w:val="hybridMultilevel"/>
    <w:tmpl w:val="98E62DA4"/>
    <w:lvl w:ilvl="0" w:tplc="9DAA0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960CF"/>
    <w:multiLevelType w:val="hybridMultilevel"/>
    <w:tmpl w:val="0EA64108"/>
    <w:lvl w:ilvl="0" w:tplc="8856CE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1462A63"/>
    <w:multiLevelType w:val="hybridMultilevel"/>
    <w:tmpl w:val="EBEC5142"/>
    <w:lvl w:ilvl="0" w:tplc="04E65E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738F7"/>
    <w:multiLevelType w:val="hybridMultilevel"/>
    <w:tmpl w:val="41B8948E"/>
    <w:lvl w:ilvl="0" w:tplc="5B928670">
      <w:start w:val="1"/>
      <w:numFmt w:val="bullet"/>
      <w:lvlText w:val=""/>
      <w:lvlJc w:val="left"/>
      <w:pPr>
        <w:tabs>
          <w:tab w:val="num" w:pos="624"/>
        </w:tabs>
        <w:ind w:left="624" w:hanging="34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9B7FF9"/>
    <w:multiLevelType w:val="hybridMultilevel"/>
    <w:tmpl w:val="ABF094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C392634"/>
    <w:multiLevelType w:val="hybridMultilevel"/>
    <w:tmpl w:val="80CA45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6E4C76"/>
    <w:multiLevelType w:val="hybridMultilevel"/>
    <w:tmpl w:val="D766F4A8"/>
    <w:lvl w:ilvl="0" w:tplc="8FDC57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CF59A0"/>
    <w:multiLevelType w:val="hybridMultilevel"/>
    <w:tmpl w:val="4D22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F0582"/>
    <w:multiLevelType w:val="hybridMultilevel"/>
    <w:tmpl w:val="FACC0B1A"/>
    <w:lvl w:ilvl="0" w:tplc="29EA79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892B0A"/>
    <w:multiLevelType w:val="hybridMultilevel"/>
    <w:tmpl w:val="07D61678"/>
    <w:lvl w:ilvl="0" w:tplc="567C2800">
      <w:start w:val="1"/>
      <w:numFmt w:val="bullet"/>
      <w:lvlText w:val=""/>
      <w:lvlJc w:val="left"/>
      <w:pPr>
        <w:tabs>
          <w:tab w:val="num" w:pos="624"/>
        </w:tabs>
        <w:ind w:left="0" w:firstLine="284"/>
      </w:pPr>
      <w:rPr>
        <w:rFonts w:ascii="Wingdings" w:hAnsi="Wingdings" w:hint="default"/>
      </w:rPr>
    </w:lvl>
    <w:lvl w:ilvl="1" w:tplc="50F8A860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F9"/>
    <w:rsid w:val="00032B2B"/>
    <w:rsid w:val="000C37E8"/>
    <w:rsid w:val="00114471"/>
    <w:rsid w:val="0015364E"/>
    <w:rsid w:val="001C6E74"/>
    <w:rsid w:val="001E380B"/>
    <w:rsid w:val="00387DB8"/>
    <w:rsid w:val="004631F7"/>
    <w:rsid w:val="00556807"/>
    <w:rsid w:val="00571D01"/>
    <w:rsid w:val="00632A51"/>
    <w:rsid w:val="0064663B"/>
    <w:rsid w:val="006A760C"/>
    <w:rsid w:val="006D3300"/>
    <w:rsid w:val="00772C64"/>
    <w:rsid w:val="007C1F64"/>
    <w:rsid w:val="008C462B"/>
    <w:rsid w:val="008C68F8"/>
    <w:rsid w:val="008E0478"/>
    <w:rsid w:val="008E3A25"/>
    <w:rsid w:val="00953E8F"/>
    <w:rsid w:val="009548A2"/>
    <w:rsid w:val="00AF7FF9"/>
    <w:rsid w:val="00B900AC"/>
    <w:rsid w:val="00BE0B0A"/>
    <w:rsid w:val="00CB0130"/>
    <w:rsid w:val="00D203A3"/>
    <w:rsid w:val="00D56BF0"/>
    <w:rsid w:val="00DC0177"/>
    <w:rsid w:val="00E079F9"/>
    <w:rsid w:val="00E47EBA"/>
    <w:rsid w:val="00E96547"/>
    <w:rsid w:val="00FA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A3"/>
    <w:pPr>
      <w:ind w:left="720"/>
      <w:contextualSpacing/>
    </w:pPr>
  </w:style>
  <w:style w:type="table" w:styleId="a4">
    <w:name w:val="Table Grid"/>
    <w:basedOn w:val="a1"/>
    <w:uiPriority w:val="59"/>
    <w:rsid w:val="00BE0B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3A3"/>
    <w:pPr>
      <w:ind w:left="720"/>
      <w:contextualSpacing/>
    </w:pPr>
  </w:style>
  <w:style w:type="table" w:styleId="a4">
    <w:name w:val="Table Grid"/>
    <w:basedOn w:val="a1"/>
    <w:uiPriority w:val="59"/>
    <w:rsid w:val="00BE0B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3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2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0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Relationship Id="rId14" Type="http://schemas.openxmlformats.org/officeDocument/2006/relationships/hyperlink" Target="http://hghltd.yandex.net/yandbtm?fmode=envelope&amp;url=http%3A%2F%2Fwww.elets-adm.ru%2Fcity%2Ftownmen%2Fsocialplan%2Fprogramms%2Fdocs%2Fprog_bezop_vod.doc&amp;lr=62&amp;text=%D0%BF%D1%80%D0%BE%D0%B3%D1%80%D0%B0%D0%BC%D0%BC%D0%B0%20%D0%BE%D0%B1%D0%B5%D1%81%D0%BF%D0%B5%D1%87%D0%B5%D0%BD%D0%B8%D1%8F%20%D0%B1%D0%B5%D0%B7%D0%BE%D0%BF%D0%B0%D1%81%D0%BD%D0%BE%D1%81%D1%82%D0%B8%20%D0%BB%D1%8E%D0%B4%D0%B5%D0%B9%20%D0%BD%D0%B0%20%D0%B2%D0%BE%D0%B4%D0%BD%D1%8B%D1%85%20%D0%BE%D0%B1%D1%8A%D0%B5%D0%BA%D1%82%D0%B0%D1%85&amp;l10n=ru&amp;mime=doc&amp;sign=eb17cfb45a763227c3a4780d6754c804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2FB7-2587-4970-8CAA-BC404926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9</cp:revision>
  <cp:lastPrinted>2014-11-26T12:47:00Z</cp:lastPrinted>
  <dcterms:created xsi:type="dcterms:W3CDTF">2012-10-17T04:52:00Z</dcterms:created>
  <dcterms:modified xsi:type="dcterms:W3CDTF">2014-11-26T12:47:00Z</dcterms:modified>
</cp:coreProperties>
</file>